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4E7BA5" w:rsidRDefault="004E7BA5" w:rsidP="009F17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A856A6" w:rsidP="009F17E3">
      <w:pPr>
        <w:widowControl w:val="0"/>
        <w:autoSpaceDE w:val="0"/>
        <w:autoSpaceDN w:val="0"/>
        <w:adjustRightInd w:val="0"/>
        <w:rPr>
          <w:u w:val="single"/>
        </w:rPr>
      </w:pPr>
      <w:r>
        <w:t>«</w:t>
      </w:r>
      <w:r w:rsidR="00245BB2">
        <w:t>30</w:t>
      </w:r>
      <w:r>
        <w:t>»</w:t>
      </w:r>
      <w:r w:rsidR="00245BB2">
        <w:t xml:space="preserve"> мая</w:t>
      </w:r>
      <w:r w:rsidR="004E7BA5">
        <w:t>_</w:t>
      </w:r>
      <w:r>
        <w:t>2014</w:t>
      </w:r>
      <w:r w:rsidR="009F17E3">
        <w:t xml:space="preserve"> 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4E7BA5">
        <w:t>№</w:t>
      </w:r>
      <w:r w:rsidR="009F17E3">
        <w:t xml:space="preserve"> </w:t>
      </w:r>
      <w:r w:rsidR="00245BB2">
        <w:rPr>
          <w:u w:val="single"/>
        </w:rPr>
        <w:t>92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от 26.02.2014 №17</w:t>
      </w:r>
    </w:p>
    <w:p w:rsidR="000545B5" w:rsidRDefault="009F17E3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мероприятий, </w:t>
      </w:r>
    </w:p>
    <w:p w:rsidR="000545B5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CA7C98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:rsidR="00A856A6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F90A0D">
        <w:rPr>
          <w:rFonts w:ascii="Times New Roman" w:hAnsi="Times New Roman" w:cs="Times New Roman"/>
          <w:sz w:val="24"/>
          <w:szCs w:val="24"/>
        </w:rPr>
        <w:t>«О</w:t>
      </w:r>
      <w:r w:rsidR="009E413D">
        <w:rPr>
          <w:rFonts w:ascii="Times New Roman" w:hAnsi="Times New Roman" w:cs="Times New Roman"/>
          <w:sz w:val="24"/>
          <w:szCs w:val="24"/>
        </w:rPr>
        <w:t>рганизация</w:t>
      </w:r>
      <w:r w:rsidR="00A856A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F90A0D">
        <w:rPr>
          <w:rFonts w:ascii="Times New Roman" w:hAnsi="Times New Roman" w:cs="Times New Roman"/>
          <w:sz w:val="24"/>
          <w:szCs w:val="24"/>
        </w:rPr>
        <w:t>»</w:t>
      </w:r>
    </w:p>
    <w:p w:rsidR="00A856A6" w:rsidRDefault="00A856A6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A6" w:rsidRPr="000545B5" w:rsidRDefault="00A856A6" w:rsidP="00A856A6">
      <w:pPr>
        <w:pStyle w:val="ConsPlusNonformat"/>
        <w:widowControl/>
        <w:ind w:left="-540"/>
        <w:jc w:val="both"/>
        <w:rPr>
          <w:szCs w:val="24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город Петергоф от 05.12.2013 года № 98</w:t>
      </w:r>
      <w:r>
        <w:rPr>
          <w:sz w:val="28"/>
          <w:szCs w:val="28"/>
        </w:rPr>
        <w:t xml:space="preserve"> «Об утверждении местного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>
        <w:rPr>
          <w:sz w:val="28"/>
          <w:szCs w:val="28"/>
        </w:rPr>
        <w:t xml:space="preserve"> год»</w:t>
      </w:r>
      <w:r w:rsidR="00A856A6">
        <w:rPr>
          <w:sz w:val="28"/>
          <w:szCs w:val="28"/>
        </w:rPr>
        <w:t>, от</w:t>
      </w:r>
      <w:r w:rsidR="00CB3F50">
        <w:rPr>
          <w:sz w:val="28"/>
          <w:szCs w:val="28"/>
        </w:rPr>
        <w:t xml:space="preserve"> </w:t>
      </w:r>
      <w:r w:rsidR="00A856A6">
        <w:rPr>
          <w:sz w:val="28"/>
          <w:szCs w:val="28"/>
        </w:rPr>
        <w:t>06.02.2014г. №8 «О внесении изменений в Решение МС МО г. Петергоф от 08.10.2009</w:t>
      </w:r>
      <w:proofErr w:type="gramEnd"/>
      <w:r w:rsidR="00A856A6">
        <w:rPr>
          <w:sz w:val="28"/>
          <w:szCs w:val="28"/>
        </w:rPr>
        <w:t xml:space="preserve">г. №87», </w:t>
      </w:r>
      <w:r w:rsidR="00001CFC">
        <w:rPr>
          <w:sz w:val="28"/>
          <w:szCs w:val="28"/>
        </w:rPr>
        <w:t xml:space="preserve">постановления  </w:t>
      </w:r>
      <w:proofErr w:type="gramStart"/>
      <w:r w:rsidR="00001CFC">
        <w:rPr>
          <w:sz w:val="28"/>
          <w:szCs w:val="28"/>
        </w:rPr>
        <w:t>местной</w:t>
      </w:r>
      <w:proofErr w:type="gramEnd"/>
      <w:r w:rsidR="00001CFC">
        <w:rPr>
          <w:sz w:val="28"/>
          <w:szCs w:val="28"/>
        </w:rPr>
        <w:t xml:space="preserve"> администрации от </w:t>
      </w:r>
      <w:r w:rsidR="00AE4445">
        <w:rPr>
          <w:sz w:val="28"/>
          <w:szCs w:val="28"/>
        </w:rPr>
        <w:t>30.05.2014 №81</w:t>
      </w:r>
      <w:r w:rsidR="00CB3F50">
        <w:rPr>
          <w:sz w:val="28"/>
          <w:szCs w:val="28"/>
        </w:rPr>
        <w:t xml:space="preserve"> «О внесении изменений в сводную бюджетную роспись местного бюджета МО г. Петергоф на 2014 год»</w:t>
      </w:r>
      <w:r w:rsidR="004E7BA5">
        <w:rPr>
          <w:sz w:val="28"/>
          <w:szCs w:val="28"/>
        </w:rPr>
        <w:t xml:space="preserve"> местная администрация  муниципального образования город Петергоф</w:t>
      </w:r>
    </w:p>
    <w:p w:rsidR="009F17E3" w:rsidRDefault="009F17E3" w:rsidP="00AD1DF1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3E94" w:rsidRDefault="00001CFC" w:rsidP="00C43E94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AD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утвержденный</w:t>
      </w:r>
      <w:r w:rsidRPr="00AD1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 местной администрации от 26.02.2014 №17 «Об утверждении</w:t>
      </w:r>
      <w:r w:rsidR="009F17E3" w:rsidRPr="00AC6E4F">
        <w:rPr>
          <w:rFonts w:ascii="Times New Roman" w:hAnsi="Times New Roman" w:cs="Times New Roman"/>
          <w:sz w:val="28"/>
          <w:szCs w:val="28"/>
        </w:rPr>
        <w:t xml:space="preserve"> </w:t>
      </w:r>
      <w:r w:rsidR="009E413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</w:t>
      </w:r>
      <w:r w:rsidR="00F90A0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 по непрограммным  расходам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AD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бюджета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0A0D">
        <w:rPr>
          <w:rFonts w:ascii="Times New Roman" w:hAnsi="Times New Roman" w:cs="Times New Roman"/>
          <w:sz w:val="28"/>
          <w:szCs w:val="28"/>
        </w:rPr>
        <w:t>о образования город Петергоф «Ор</w:t>
      </w:r>
      <w:r w:rsidR="009E413D">
        <w:rPr>
          <w:rFonts w:ascii="Times New Roman" w:hAnsi="Times New Roman" w:cs="Times New Roman"/>
          <w:sz w:val="28"/>
          <w:szCs w:val="28"/>
        </w:rPr>
        <w:t>ганизация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слушаний» на 2014 год</w:t>
      </w:r>
      <w:r w:rsidR="00AC6E4F">
        <w:rPr>
          <w:rFonts w:ascii="Times New Roman" w:hAnsi="Times New Roman" w:cs="Times New Roman"/>
          <w:sz w:val="28"/>
          <w:szCs w:val="28"/>
        </w:rPr>
        <w:t>, согласно приложен</w:t>
      </w:r>
      <w:r w:rsidR="00C43E94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236C92" w:rsidRDefault="00236C92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445">
        <w:rPr>
          <w:rFonts w:ascii="Times New Roman" w:hAnsi="Times New Roman" w:cs="Times New Roman"/>
          <w:sz w:val="28"/>
          <w:szCs w:val="28"/>
        </w:rPr>
        <w:t xml:space="preserve">Утвердить итоговую сумму Плана мероприятий 69000,00 рублей </w:t>
      </w:r>
    </w:p>
    <w:p w:rsidR="009F17E3" w:rsidRDefault="00CB3F50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E4F" w:rsidRPr="00236C92">
        <w:rPr>
          <w:rFonts w:ascii="Times New Roman" w:hAnsi="Times New Roman" w:cs="Times New Roman"/>
          <w:sz w:val="28"/>
          <w:szCs w:val="28"/>
        </w:rPr>
        <w:t>.</w:t>
      </w:r>
      <w:r w:rsidR="009F17E3" w:rsidRPr="00236C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CB3F50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E4F">
        <w:rPr>
          <w:sz w:val="28"/>
          <w:szCs w:val="28"/>
        </w:rPr>
        <w:t>.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D1DF1" w:rsidRDefault="00AD1DF1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9F17E3" w:rsidRPr="00CB3F50" w:rsidRDefault="00CA7C98" w:rsidP="00CB3F50">
      <w:pPr>
        <w:pStyle w:val="a5"/>
        <w:rPr>
          <w:sz w:val="28"/>
          <w:szCs w:val="28"/>
        </w:rPr>
      </w:pPr>
      <w:proofErr w:type="gramStart"/>
      <w:r w:rsidRPr="00CB3F50">
        <w:rPr>
          <w:sz w:val="28"/>
          <w:szCs w:val="28"/>
        </w:rPr>
        <w:t>Исполняющий</w:t>
      </w:r>
      <w:proofErr w:type="gramEnd"/>
      <w:r w:rsidRPr="00CB3F50">
        <w:rPr>
          <w:sz w:val="28"/>
          <w:szCs w:val="28"/>
        </w:rPr>
        <w:t xml:space="preserve"> обязанности</w:t>
      </w:r>
    </w:p>
    <w:p w:rsidR="009F17E3" w:rsidRPr="00CB3F50" w:rsidRDefault="00CA7C98" w:rsidP="00CB3F50">
      <w:pPr>
        <w:pStyle w:val="a5"/>
        <w:rPr>
          <w:sz w:val="28"/>
          <w:szCs w:val="28"/>
        </w:rPr>
      </w:pPr>
      <w:r w:rsidRPr="00CB3F50">
        <w:rPr>
          <w:sz w:val="28"/>
          <w:szCs w:val="28"/>
        </w:rPr>
        <w:t>г</w:t>
      </w:r>
      <w:r w:rsidR="009F17E3" w:rsidRPr="00CB3F50">
        <w:rPr>
          <w:sz w:val="28"/>
          <w:szCs w:val="28"/>
        </w:rPr>
        <w:t>лав</w:t>
      </w:r>
      <w:r w:rsidRPr="00CB3F50">
        <w:rPr>
          <w:sz w:val="28"/>
          <w:szCs w:val="28"/>
        </w:rPr>
        <w:t>ы</w:t>
      </w:r>
      <w:r w:rsidR="009F17E3" w:rsidRPr="00CB3F50">
        <w:rPr>
          <w:sz w:val="28"/>
          <w:szCs w:val="28"/>
        </w:rPr>
        <w:t xml:space="preserve"> местной администрации </w:t>
      </w:r>
    </w:p>
    <w:p w:rsidR="009F17E3" w:rsidRPr="00CB3F50" w:rsidRDefault="009F17E3" w:rsidP="00CB3F50">
      <w:pPr>
        <w:pStyle w:val="a5"/>
        <w:rPr>
          <w:sz w:val="28"/>
          <w:szCs w:val="28"/>
        </w:rPr>
      </w:pPr>
      <w:r w:rsidRPr="00CB3F50">
        <w:rPr>
          <w:sz w:val="28"/>
          <w:szCs w:val="28"/>
        </w:rPr>
        <w:t xml:space="preserve">муниципального образования </w:t>
      </w:r>
    </w:p>
    <w:p w:rsidR="00BE541D" w:rsidRDefault="009F17E3" w:rsidP="00CB3F50">
      <w:pPr>
        <w:pStyle w:val="a5"/>
        <w:rPr>
          <w:sz w:val="28"/>
          <w:szCs w:val="28"/>
        </w:rPr>
      </w:pPr>
      <w:r w:rsidRPr="00CB3F50">
        <w:rPr>
          <w:sz w:val="28"/>
          <w:szCs w:val="28"/>
        </w:rPr>
        <w:t xml:space="preserve">город Петергоф </w:t>
      </w:r>
      <w:r w:rsidRPr="00CB3F50">
        <w:rPr>
          <w:sz w:val="28"/>
          <w:szCs w:val="28"/>
        </w:rPr>
        <w:tab/>
      </w:r>
      <w:r w:rsidRPr="00CB3F50">
        <w:rPr>
          <w:sz w:val="28"/>
          <w:szCs w:val="28"/>
        </w:rPr>
        <w:tab/>
      </w:r>
      <w:r w:rsidRPr="00CA7C98">
        <w:tab/>
      </w:r>
      <w:r w:rsidRPr="00AC6E4F">
        <w:tab/>
      </w:r>
      <w:r w:rsidR="00CA7C98" w:rsidRPr="00CB3F50">
        <w:rPr>
          <w:sz w:val="28"/>
          <w:szCs w:val="28"/>
        </w:rPr>
        <w:t xml:space="preserve">                                       А.В. Шифман</w:t>
      </w:r>
    </w:p>
    <w:p w:rsidR="00BE541D" w:rsidRDefault="00BE541D" w:rsidP="00CB3F50">
      <w:pPr>
        <w:pStyle w:val="a5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BE541D" w:rsidTr="00BE541D">
        <w:tc>
          <w:tcPr>
            <w:tcW w:w="4785" w:type="dxa"/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«_____»______________2014г.</w:t>
            </w:r>
          </w:p>
        </w:tc>
        <w:tc>
          <w:tcPr>
            <w:tcW w:w="4786" w:type="dxa"/>
          </w:tcPr>
          <w:p w:rsidR="00BE541D" w:rsidRDefault="00BE5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BE541D" w:rsidRDefault="00BE5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BE541D" w:rsidRDefault="00BE5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муниципального образования г. Петергоф</w:t>
            </w:r>
          </w:p>
          <w:p w:rsidR="00BE541D" w:rsidRDefault="00AE44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</w:t>
            </w:r>
            <w:r w:rsidR="00245BB2">
              <w:rPr>
                <w:szCs w:val="24"/>
              </w:rPr>
              <w:t>30</w:t>
            </w:r>
            <w:r>
              <w:rPr>
                <w:szCs w:val="24"/>
              </w:rPr>
              <w:t xml:space="preserve">»  </w:t>
            </w:r>
            <w:r w:rsidR="00245BB2">
              <w:rPr>
                <w:szCs w:val="24"/>
              </w:rPr>
              <w:t xml:space="preserve"> мая </w:t>
            </w:r>
            <w:r>
              <w:rPr>
                <w:szCs w:val="24"/>
              </w:rPr>
              <w:t xml:space="preserve">2014 № </w:t>
            </w:r>
            <w:r w:rsidR="00245BB2">
              <w:rPr>
                <w:szCs w:val="24"/>
              </w:rPr>
              <w:t>92</w:t>
            </w:r>
          </w:p>
          <w:p w:rsidR="00BE541D" w:rsidRDefault="00BE541D">
            <w:pPr>
              <w:jc w:val="right"/>
              <w:rPr>
                <w:szCs w:val="24"/>
              </w:rPr>
            </w:pPr>
          </w:p>
          <w:p w:rsidR="00BE541D" w:rsidRDefault="00BE541D">
            <w:pPr>
              <w:jc w:val="right"/>
              <w:rPr>
                <w:szCs w:val="24"/>
              </w:rPr>
            </w:pPr>
          </w:p>
        </w:tc>
      </w:tr>
    </w:tbl>
    <w:p w:rsidR="00BE541D" w:rsidRDefault="00BE541D" w:rsidP="00BE541D">
      <w:pPr>
        <w:jc w:val="center"/>
        <w:rPr>
          <w:b/>
          <w:sz w:val="23"/>
          <w:szCs w:val="23"/>
        </w:rPr>
      </w:pPr>
    </w:p>
    <w:p w:rsidR="00BE541D" w:rsidRDefault="00BE541D" w:rsidP="00BE541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BE541D" w:rsidRDefault="00BE541D" w:rsidP="00BE541D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по непрограммным 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 «Организации проведения публичных слушаний» на 2014 год</w:t>
      </w:r>
    </w:p>
    <w:p w:rsidR="00BE541D" w:rsidRDefault="00BE541D" w:rsidP="00BE541D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BE541D" w:rsidRDefault="00BE541D" w:rsidP="00BE541D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547"/>
        <w:gridCol w:w="1980"/>
        <w:gridCol w:w="1513"/>
      </w:tblGrid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E541D" w:rsidRDefault="00BE541D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реализации мероприятия  </w:t>
            </w:r>
          </w:p>
          <w:p w:rsidR="00BE541D" w:rsidRDefault="00BE541D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 w:rsidP="00BE541D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 w:rsidP="00BE541D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Приобретение канцелярских товаров (авторучки, блокноты)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</w:pPr>
            <w:r>
              <w:t>2-4</w:t>
            </w:r>
          </w:p>
          <w:p w:rsidR="00BE541D" w:rsidRDefault="00BE541D">
            <w:pPr>
              <w:jc w:val="center"/>
            </w:pPr>
            <w: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 w:rsidP="00BE541D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Изготовление видеоотчета о деятельности ОМСУ в 2013 году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</w:pPr>
            <w: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AE44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E541D">
              <w:rPr>
                <w:szCs w:val="24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AE4445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69</w:t>
            </w:r>
            <w:r w:rsidR="00BE541D">
              <w:rPr>
                <w:szCs w:val="24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</w:tbl>
    <w:p w:rsidR="00BE541D" w:rsidRDefault="00BE541D" w:rsidP="00BE541D"/>
    <w:p w:rsidR="00BE541D" w:rsidRDefault="00BE541D" w:rsidP="00BE541D">
      <w:r>
        <w:t xml:space="preserve">Начальник структурного подразделения - </w:t>
      </w:r>
    </w:p>
    <w:p w:rsidR="00BE541D" w:rsidRDefault="00BE541D" w:rsidP="00BE541D">
      <w:pPr>
        <w:jc w:val="both"/>
      </w:pPr>
      <w:r>
        <w:t xml:space="preserve">организационного отдела   местной администрации </w:t>
      </w:r>
    </w:p>
    <w:p w:rsidR="00BE541D" w:rsidRDefault="00BE541D" w:rsidP="00BE541D">
      <w:pPr>
        <w:jc w:val="both"/>
      </w:pPr>
      <w:r>
        <w:t>муниципального образования город Петергоф                                                  В</w:t>
      </w:r>
      <w:proofErr w:type="gramStart"/>
      <w:r>
        <w:t xml:space="preserve"> .</w:t>
      </w:r>
      <w:proofErr w:type="spellStart"/>
      <w:proofErr w:type="gramEnd"/>
      <w:r>
        <w:t>А.Ракова</w:t>
      </w:r>
      <w:proofErr w:type="spellEnd"/>
    </w:p>
    <w:p w:rsidR="00BE541D" w:rsidRDefault="00BE541D" w:rsidP="00BE541D">
      <w:pPr>
        <w:rPr>
          <w:szCs w:val="24"/>
        </w:rPr>
      </w:pPr>
    </w:p>
    <w:p w:rsidR="00BE541D" w:rsidRDefault="00BE541D" w:rsidP="00BE541D">
      <w:pPr>
        <w:jc w:val="both"/>
      </w:pPr>
    </w:p>
    <w:p w:rsidR="00BE541D" w:rsidRDefault="00BE541D" w:rsidP="00BE541D">
      <w:pPr>
        <w:rPr>
          <w:szCs w:val="24"/>
        </w:rPr>
      </w:pPr>
      <w:r>
        <w:rPr>
          <w:szCs w:val="24"/>
        </w:rPr>
        <w:t>Согласовано</w:t>
      </w:r>
    </w:p>
    <w:p w:rsidR="00BE541D" w:rsidRDefault="00BE541D" w:rsidP="00BE541D">
      <w:r>
        <w:t xml:space="preserve">Начальник структурного подразделения - </w:t>
      </w:r>
    </w:p>
    <w:p w:rsidR="00BE541D" w:rsidRDefault="00BE541D" w:rsidP="00BE541D">
      <w:pPr>
        <w:rPr>
          <w:szCs w:val="24"/>
        </w:rPr>
      </w:pPr>
      <w:r>
        <w:rPr>
          <w:szCs w:val="24"/>
        </w:rPr>
        <w:t>финансово-экономического отдела                                                                      А.В. Костарева</w:t>
      </w:r>
    </w:p>
    <w:p w:rsidR="00BE541D" w:rsidRDefault="00BE541D" w:rsidP="00BE541D">
      <w:pPr>
        <w:rPr>
          <w:szCs w:val="24"/>
        </w:rPr>
      </w:pPr>
    </w:p>
    <w:p w:rsidR="00BE541D" w:rsidRDefault="00BE541D" w:rsidP="00BE541D">
      <w:pPr>
        <w:rPr>
          <w:sz w:val="28"/>
          <w:szCs w:val="28"/>
        </w:rPr>
      </w:pPr>
      <w:r>
        <w:rPr>
          <w:szCs w:val="24"/>
        </w:rPr>
        <w:t>Главный специалист-юрисконсульт                                                                     Г.В. Пихлапу</w:t>
      </w:r>
    </w:p>
    <w:p w:rsidR="00BE541D" w:rsidRDefault="00BE541D" w:rsidP="00BE541D">
      <w:pPr>
        <w:jc w:val="right"/>
        <w:rPr>
          <w:sz w:val="23"/>
          <w:szCs w:val="23"/>
        </w:rPr>
      </w:pPr>
    </w:p>
    <w:p w:rsidR="00BE541D" w:rsidRDefault="00BE541D" w:rsidP="00BE541D">
      <w:pPr>
        <w:jc w:val="right"/>
        <w:rPr>
          <w:sz w:val="23"/>
          <w:szCs w:val="23"/>
        </w:rPr>
      </w:pPr>
    </w:p>
    <w:p w:rsidR="00BE541D" w:rsidRDefault="00BE541D" w:rsidP="00BE541D"/>
    <w:p w:rsidR="00C350F2" w:rsidRPr="00AC6E4F" w:rsidRDefault="009F17E3" w:rsidP="00CB3F50">
      <w:pPr>
        <w:pStyle w:val="a5"/>
      </w:pPr>
      <w:r w:rsidRPr="00CB3F50">
        <w:rPr>
          <w:sz w:val="28"/>
          <w:szCs w:val="28"/>
        </w:rPr>
        <w:tab/>
      </w:r>
      <w:r w:rsidRPr="00AC6E4F">
        <w:t xml:space="preserve">                               </w:t>
      </w:r>
    </w:p>
    <w:sectPr w:rsidR="00C350F2" w:rsidRPr="00AC6E4F" w:rsidSect="00AD1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31F52"/>
    <w:multiLevelType w:val="multilevel"/>
    <w:tmpl w:val="11B2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08"/>
    <w:rsid w:val="00001CFC"/>
    <w:rsid w:val="0001039C"/>
    <w:rsid w:val="000545B5"/>
    <w:rsid w:val="001C4202"/>
    <w:rsid w:val="00236C92"/>
    <w:rsid w:val="00245BB2"/>
    <w:rsid w:val="004E7BA5"/>
    <w:rsid w:val="00555CC7"/>
    <w:rsid w:val="006A77E4"/>
    <w:rsid w:val="00703BFD"/>
    <w:rsid w:val="00797176"/>
    <w:rsid w:val="00883AB5"/>
    <w:rsid w:val="008B5608"/>
    <w:rsid w:val="00925C7E"/>
    <w:rsid w:val="009E413D"/>
    <w:rsid w:val="009F17E3"/>
    <w:rsid w:val="00A815B5"/>
    <w:rsid w:val="00A856A6"/>
    <w:rsid w:val="00AB4FFF"/>
    <w:rsid w:val="00AC6E4F"/>
    <w:rsid w:val="00AD1DF1"/>
    <w:rsid w:val="00AE4445"/>
    <w:rsid w:val="00BA7C35"/>
    <w:rsid w:val="00BC7EE9"/>
    <w:rsid w:val="00BE541D"/>
    <w:rsid w:val="00C350F2"/>
    <w:rsid w:val="00C43E94"/>
    <w:rsid w:val="00CA7C98"/>
    <w:rsid w:val="00CB3F50"/>
    <w:rsid w:val="00E1218B"/>
    <w:rsid w:val="00F34500"/>
    <w:rsid w:val="00F9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B3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B3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8180-8875-4C02-9D59-6FDF3299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2014-04-15T06:02:00Z</cp:lastPrinted>
  <dcterms:created xsi:type="dcterms:W3CDTF">2014-06-17T13:32:00Z</dcterms:created>
  <dcterms:modified xsi:type="dcterms:W3CDTF">2014-09-11T14:37:00Z</dcterms:modified>
</cp:coreProperties>
</file>